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39" w:rsidRPr="00DE1637" w:rsidRDefault="004C0939">
      <w:pPr>
        <w:rPr>
          <w:sz w:val="24"/>
          <w:szCs w:val="24"/>
          <w:u w:val="single"/>
        </w:rPr>
      </w:pPr>
      <w:r w:rsidRPr="00DE1637">
        <w:rPr>
          <w:sz w:val="24"/>
          <w:szCs w:val="24"/>
          <w:u w:val="single"/>
        </w:rPr>
        <w:t xml:space="preserve">Substitute Teaching </w:t>
      </w:r>
      <w:r w:rsidR="00241C4A">
        <w:rPr>
          <w:sz w:val="24"/>
          <w:szCs w:val="24"/>
          <w:u w:val="single"/>
        </w:rPr>
        <w:t xml:space="preserve">Licensing </w:t>
      </w:r>
      <w:bookmarkStart w:id="0" w:name="_GoBack"/>
      <w:bookmarkEnd w:id="0"/>
      <w:r w:rsidRPr="00DE1637">
        <w:rPr>
          <w:sz w:val="24"/>
          <w:szCs w:val="24"/>
          <w:u w:val="single"/>
        </w:rPr>
        <w:t>Instruction</w:t>
      </w:r>
    </w:p>
    <w:p w:rsidR="004C0939" w:rsidRPr="00DE1637" w:rsidRDefault="004C0939" w:rsidP="00163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1637">
        <w:rPr>
          <w:sz w:val="24"/>
          <w:szCs w:val="24"/>
        </w:rPr>
        <w:t>You will first</w:t>
      </w:r>
      <w:r w:rsidR="00163C46" w:rsidRPr="00DE1637">
        <w:rPr>
          <w:sz w:val="24"/>
          <w:szCs w:val="24"/>
        </w:rPr>
        <w:t xml:space="preserve"> need to create a profile at the Missouri Department of  Elementary &amp; Secondary Education website </w:t>
      </w:r>
      <w:hyperlink r:id="rId5" w:history="1">
        <w:r w:rsidR="00163C46" w:rsidRPr="00DE1637">
          <w:rPr>
            <w:rStyle w:val="Hyperlink"/>
            <w:sz w:val="24"/>
            <w:szCs w:val="24"/>
          </w:rPr>
          <w:t>http://dese.mo.gov/educator-quality/certification/substitute-teachers</w:t>
        </w:r>
      </w:hyperlink>
      <w:r w:rsidR="00163C46" w:rsidRPr="00DE1637">
        <w:rPr>
          <w:sz w:val="24"/>
          <w:szCs w:val="24"/>
        </w:rPr>
        <w:t xml:space="preserve"> </w:t>
      </w:r>
    </w:p>
    <w:p w:rsidR="00163C46" w:rsidRPr="00DE1637" w:rsidRDefault="00163C46" w:rsidP="00163C46">
      <w:pPr>
        <w:pStyle w:val="ListParagraph"/>
        <w:rPr>
          <w:sz w:val="24"/>
          <w:szCs w:val="24"/>
        </w:rPr>
      </w:pPr>
      <w:r w:rsidRPr="00DE1637">
        <w:rPr>
          <w:sz w:val="24"/>
          <w:szCs w:val="24"/>
        </w:rPr>
        <w:t xml:space="preserve">After you have created a profile in our certification system, find the “applications” link in the menu on the left hand side of the screen to see a list of application types. </w:t>
      </w:r>
    </w:p>
    <w:p w:rsidR="00163C46" w:rsidRPr="00DE1637" w:rsidRDefault="00163C46" w:rsidP="00163C46">
      <w:pPr>
        <w:pStyle w:val="ListParagraph"/>
        <w:rPr>
          <w:sz w:val="24"/>
          <w:szCs w:val="24"/>
        </w:rPr>
      </w:pPr>
      <w:r w:rsidRPr="00DE1637">
        <w:rPr>
          <w:sz w:val="24"/>
          <w:szCs w:val="24"/>
        </w:rPr>
        <w:t>Choose “Substitute” from the list to create an online application. Complete and submit the application.  A p</w:t>
      </w:r>
      <w:r w:rsidR="008C6317" w:rsidRPr="00DE1637">
        <w:rPr>
          <w:sz w:val="24"/>
          <w:szCs w:val="24"/>
        </w:rPr>
        <w:t xml:space="preserve">rocessing fee of $50 is required, and will be paid at the time the application is submitted online. </w:t>
      </w:r>
    </w:p>
    <w:p w:rsidR="004C0939" w:rsidRPr="00DE1637" w:rsidRDefault="004C0939" w:rsidP="004C09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1637">
        <w:rPr>
          <w:sz w:val="24"/>
          <w:szCs w:val="24"/>
        </w:rPr>
        <w:t xml:space="preserve">Send </w:t>
      </w:r>
      <w:r w:rsidRPr="00DE1637">
        <w:rPr>
          <w:sz w:val="24"/>
          <w:szCs w:val="24"/>
          <w:u w:val="single"/>
        </w:rPr>
        <w:t>ORIGINAL</w:t>
      </w:r>
      <w:r w:rsidRPr="00DE1637">
        <w:rPr>
          <w:sz w:val="24"/>
          <w:szCs w:val="24"/>
        </w:rPr>
        <w:t xml:space="preserve"> college transcript showing 60 or more college hours to DESE (Department of Education) Attn: Educator Certification, PO Box 480, Jefferson City, MO 65102-0480</w:t>
      </w:r>
      <w:r w:rsidR="008C6317" w:rsidRPr="00DE1637">
        <w:rPr>
          <w:sz w:val="24"/>
          <w:szCs w:val="24"/>
        </w:rPr>
        <w:t>. Copies of transcripts will not be accepted.</w:t>
      </w:r>
    </w:p>
    <w:p w:rsidR="008C6317" w:rsidRPr="00DE1637" w:rsidRDefault="008C6317" w:rsidP="004C09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1637">
        <w:rPr>
          <w:sz w:val="24"/>
          <w:szCs w:val="24"/>
        </w:rPr>
        <w:t>Fill out DFS name check form and return to Central Office.</w:t>
      </w:r>
    </w:p>
    <w:p w:rsidR="008C6317" w:rsidRPr="00DE1637" w:rsidRDefault="008C6317" w:rsidP="004C09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1637">
        <w:rPr>
          <w:sz w:val="24"/>
          <w:szCs w:val="24"/>
        </w:rPr>
        <w:t xml:space="preserve">Complete I-9 information and return to Central Office with appropriate identification. </w:t>
      </w:r>
    </w:p>
    <w:p w:rsidR="008C6317" w:rsidRPr="00DE1637" w:rsidRDefault="00F94963" w:rsidP="00F949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1637">
        <w:rPr>
          <w:sz w:val="24"/>
          <w:szCs w:val="24"/>
        </w:rPr>
        <w:t xml:space="preserve">A criminal fingerprint/ background clearance must be obtained before a certification can be issued. You must register on the MACHS site at </w:t>
      </w:r>
      <w:hyperlink r:id="rId6" w:history="1">
        <w:r w:rsidRPr="00DE1637">
          <w:rPr>
            <w:rStyle w:val="Hyperlink"/>
            <w:sz w:val="24"/>
            <w:szCs w:val="24"/>
          </w:rPr>
          <w:t>www.machs.mo.gov</w:t>
        </w:r>
      </w:hyperlink>
      <w:r w:rsidRPr="00DE1637">
        <w:rPr>
          <w:sz w:val="24"/>
          <w:szCs w:val="24"/>
        </w:rPr>
        <w:t xml:space="preserve"> using the substitute </w:t>
      </w:r>
      <w:r w:rsidR="00DE1637" w:rsidRPr="00DE1637">
        <w:rPr>
          <w:sz w:val="24"/>
          <w:szCs w:val="24"/>
        </w:rPr>
        <w:t>teacher registration</w:t>
      </w:r>
      <w:r w:rsidRPr="00DE1637">
        <w:rPr>
          <w:sz w:val="24"/>
          <w:szCs w:val="24"/>
        </w:rPr>
        <w:t xml:space="preserve"> number (found below) for the CCR-1 School District. Clark County R-1 School is an authorized fingerprint background check location for DESE. Finger prints are taken by appointment on Monday, Wednesday, and Friday. Call 660-727-2377 to set up an appointment, or you may travel to any other site identified on the MACHS website.</w:t>
      </w:r>
    </w:p>
    <w:p w:rsidR="00F94963" w:rsidRPr="00DE1637" w:rsidRDefault="00F94963" w:rsidP="0037037F">
      <w:pPr>
        <w:ind w:left="720"/>
        <w:jc w:val="center"/>
        <w:rPr>
          <w:sz w:val="24"/>
          <w:szCs w:val="24"/>
        </w:rPr>
      </w:pPr>
      <w:r w:rsidRPr="00DE1637">
        <w:rPr>
          <w:sz w:val="24"/>
          <w:szCs w:val="24"/>
        </w:rPr>
        <w:t>The following are registration numbers for CCR-1 School District:</w:t>
      </w:r>
    </w:p>
    <w:p w:rsidR="00F94963" w:rsidRPr="00DE1637" w:rsidRDefault="00F94963" w:rsidP="003703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1637">
        <w:rPr>
          <w:sz w:val="24"/>
          <w:szCs w:val="24"/>
        </w:rPr>
        <w:t>Certified Teacher:</w:t>
      </w:r>
      <w:r w:rsidRPr="00DE1637">
        <w:rPr>
          <w:sz w:val="24"/>
          <w:szCs w:val="24"/>
        </w:rPr>
        <w:tab/>
      </w:r>
      <w:r w:rsidRPr="00DE1637">
        <w:rPr>
          <w:sz w:val="24"/>
          <w:szCs w:val="24"/>
        </w:rPr>
        <w:tab/>
      </w:r>
      <w:r w:rsidR="00656D13">
        <w:rPr>
          <w:sz w:val="24"/>
          <w:szCs w:val="24"/>
        </w:rPr>
        <w:tab/>
      </w:r>
      <w:r w:rsidRPr="00DE1637">
        <w:rPr>
          <w:sz w:val="24"/>
          <w:szCs w:val="24"/>
        </w:rPr>
        <w:t>0460</w:t>
      </w:r>
    </w:p>
    <w:p w:rsidR="00F94963" w:rsidRPr="00DE1637" w:rsidRDefault="00F94963" w:rsidP="003703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1637">
        <w:rPr>
          <w:b/>
          <w:sz w:val="24"/>
          <w:szCs w:val="24"/>
        </w:rPr>
        <w:t>Substitute Teacher:</w:t>
      </w:r>
      <w:r w:rsidRPr="00DE1637">
        <w:rPr>
          <w:sz w:val="24"/>
          <w:szCs w:val="24"/>
        </w:rPr>
        <w:tab/>
      </w:r>
      <w:r w:rsidR="0037037F" w:rsidRPr="00DE1637">
        <w:rPr>
          <w:sz w:val="24"/>
          <w:szCs w:val="24"/>
        </w:rPr>
        <w:tab/>
        <w:t>0461</w:t>
      </w:r>
    </w:p>
    <w:p w:rsidR="00F94963" w:rsidRPr="00DE1637" w:rsidRDefault="0037037F" w:rsidP="003703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1637">
        <w:rPr>
          <w:sz w:val="24"/>
          <w:szCs w:val="24"/>
        </w:rPr>
        <w:t>Non-certified substitute staff or non-certified employment: 0462</w:t>
      </w:r>
    </w:p>
    <w:p w:rsidR="0037037F" w:rsidRPr="00DE1637" w:rsidRDefault="0037037F" w:rsidP="003703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1637">
        <w:rPr>
          <w:sz w:val="24"/>
          <w:szCs w:val="24"/>
        </w:rPr>
        <w:t>Substitute bus driving staff or bus driver employment: 0463</w:t>
      </w:r>
    </w:p>
    <w:p w:rsidR="0037037F" w:rsidRPr="00DE1637" w:rsidRDefault="0037037F" w:rsidP="0037037F">
      <w:pPr>
        <w:ind w:left="720"/>
        <w:jc w:val="center"/>
        <w:rPr>
          <w:sz w:val="24"/>
          <w:szCs w:val="24"/>
        </w:rPr>
      </w:pPr>
      <w:r w:rsidRPr="00DE1637">
        <w:rPr>
          <w:sz w:val="24"/>
          <w:szCs w:val="24"/>
        </w:rPr>
        <w:t>Payment for the fingerprint background check may be made at the time of registration or at the time of fingerprinting. The cost is $43.05 and can be paid on site with a check or money order. Cash will not be accepted.</w:t>
      </w:r>
    </w:p>
    <w:p w:rsidR="0037037F" w:rsidRPr="00DE1637" w:rsidRDefault="0037037F" w:rsidP="003703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1637">
        <w:rPr>
          <w:sz w:val="24"/>
          <w:szCs w:val="24"/>
        </w:rPr>
        <w:t>Check the DESE website often; when the website reflects your fingerprint background check has cleared and they have received your transcript, print a copy of your substitute certificate and send it to the central office at 427 W. Chestnut St. Kahoka, MO 663345</w:t>
      </w:r>
    </w:p>
    <w:p w:rsidR="00DE1637" w:rsidRPr="00DE1637" w:rsidRDefault="00DE1637" w:rsidP="00DE1637">
      <w:pPr>
        <w:rPr>
          <w:sz w:val="24"/>
          <w:szCs w:val="24"/>
        </w:rPr>
      </w:pPr>
    </w:p>
    <w:p w:rsidR="00DE1637" w:rsidRPr="00656D13" w:rsidRDefault="00656D13" w:rsidP="00656D13">
      <w:pPr>
        <w:ind w:left="720"/>
        <w:rPr>
          <w:sz w:val="20"/>
          <w:szCs w:val="20"/>
        </w:rPr>
      </w:pPr>
      <w:r>
        <w:rPr>
          <w:sz w:val="24"/>
          <w:szCs w:val="24"/>
        </w:rPr>
        <w:t>***</w:t>
      </w:r>
      <w:r>
        <w:rPr>
          <w:sz w:val="20"/>
          <w:szCs w:val="20"/>
        </w:rPr>
        <w:t>Individuals with a valid, non-expired, teaching certificate who wish to substitute teach in a school are no longer required by the department to apply for a substitute certificate. This includes individuals who hold an initial professional, career continuous</w:t>
      </w:r>
      <w:r w:rsidR="000A4451">
        <w:rPr>
          <w:sz w:val="20"/>
          <w:szCs w:val="20"/>
        </w:rPr>
        <w:t xml:space="preserve"> professional, lifetime, student services, </w:t>
      </w:r>
      <w:proofErr w:type="gramStart"/>
      <w:r w:rsidR="000A4451">
        <w:rPr>
          <w:sz w:val="20"/>
          <w:szCs w:val="20"/>
        </w:rPr>
        <w:t>adminsi</w:t>
      </w:r>
      <w:proofErr w:type="gramEnd"/>
    </w:p>
    <w:p w:rsidR="00DE1637" w:rsidRDefault="00DE1637" w:rsidP="00DE1637"/>
    <w:p w:rsidR="00DE1637" w:rsidRDefault="00DE1637" w:rsidP="00DE1637"/>
    <w:p w:rsidR="00DE1637" w:rsidRDefault="00DE1637" w:rsidP="00DE1637"/>
    <w:p w:rsidR="0037037F" w:rsidRPr="00DE1637" w:rsidRDefault="00DE1637" w:rsidP="003703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 w:rsidR="0037037F" w:rsidRPr="00DE1637">
        <w:rPr>
          <w:sz w:val="24"/>
          <w:szCs w:val="24"/>
          <w:u w:val="single"/>
        </w:rPr>
        <w:t>ubstitute Support Staff Instructions:</w:t>
      </w:r>
    </w:p>
    <w:p w:rsidR="00DE1637" w:rsidRPr="00DE1637" w:rsidRDefault="00DE1637" w:rsidP="00DE16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1637">
        <w:rPr>
          <w:sz w:val="24"/>
          <w:szCs w:val="24"/>
        </w:rPr>
        <w:t xml:space="preserve">Fingerprint background check: See #5 above and follow the directions, using the noncertified substitute staff registration number found above. </w:t>
      </w:r>
    </w:p>
    <w:p w:rsidR="00DE1637" w:rsidRPr="00DE1637" w:rsidRDefault="00DE1637" w:rsidP="00DE16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1637">
        <w:rPr>
          <w:sz w:val="24"/>
          <w:szCs w:val="24"/>
        </w:rPr>
        <w:t>Fill out DFS name check form and return to Central Office.</w:t>
      </w:r>
    </w:p>
    <w:p w:rsidR="00DE1637" w:rsidRPr="00DE1637" w:rsidRDefault="00DE1637" w:rsidP="00DE16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1637">
        <w:rPr>
          <w:sz w:val="24"/>
          <w:szCs w:val="24"/>
        </w:rPr>
        <w:t>Fill out central office registration form and return to Central Office.</w:t>
      </w:r>
    </w:p>
    <w:p w:rsidR="00DE1637" w:rsidRDefault="00DE1637" w:rsidP="00DE16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1637">
        <w:rPr>
          <w:sz w:val="24"/>
          <w:szCs w:val="24"/>
        </w:rPr>
        <w:t>Complete I-9 information and return to Central Office with appropriate identification.</w:t>
      </w:r>
    </w:p>
    <w:p w:rsidR="00DE1637" w:rsidRDefault="00DE1637" w:rsidP="00DE1637">
      <w:pPr>
        <w:ind w:left="360"/>
        <w:rPr>
          <w:sz w:val="24"/>
          <w:szCs w:val="24"/>
        </w:rPr>
      </w:pPr>
    </w:p>
    <w:p w:rsidR="00DE1637" w:rsidRDefault="00DE1637" w:rsidP="00DE1637">
      <w:pPr>
        <w:ind w:left="360"/>
        <w:rPr>
          <w:sz w:val="24"/>
          <w:szCs w:val="24"/>
        </w:rPr>
      </w:pPr>
      <w:r>
        <w:rPr>
          <w:sz w:val="24"/>
          <w:szCs w:val="24"/>
        </w:rPr>
        <w:t>Volunteer / Bus Driver Instructions:</w:t>
      </w:r>
    </w:p>
    <w:p w:rsidR="00DE1637" w:rsidRDefault="00DE1637" w:rsidP="00DE16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Fingerprint background check: See </w:t>
      </w:r>
      <w:r w:rsidR="00656D13">
        <w:rPr>
          <w:sz w:val="24"/>
          <w:szCs w:val="24"/>
        </w:rPr>
        <w:t>#5 above and follow the directions, using the substitute bus driving code.</w:t>
      </w:r>
    </w:p>
    <w:p w:rsidR="00656D13" w:rsidRDefault="00656D13" w:rsidP="00DE16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Fill out DFS name check form and return to Central Office.</w:t>
      </w:r>
    </w:p>
    <w:p w:rsidR="00656D13" w:rsidRDefault="00656D13" w:rsidP="00DE16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Fill out Central Office registration form and return to Central Office.</w:t>
      </w:r>
    </w:p>
    <w:p w:rsidR="00656D13" w:rsidRDefault="00656D13" w:rsidP="00DE16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Complete I-9 information and return to Central Office with appropriate identification. </w:t>
      </w:r>
    </w:p>
    <w:p w:rsidR="00656D13" w:rsidRPr="00656D13" w:rsidRDefault="00656D13" w:rsidP="00656D13">
      <w:pPr>
        <w:ind w:left="360"/>
        <w:rPr>
          <w:sz w:val="20"/>
          <w:szCs w:val="20"/>
        </w:rPr>
      </w:pPr>
      <w:r>
        <w:rPr>
          <w:sz w:val="24"/>
          <w:szCs w:val="24"/>
        </w:rPr>
        <w:t xml:space="preserve">*Bus drivers will also need to have a physical and pre-employment/substitute driver drug test prior to driving a bus. </w:t>
      </w:r>
    </w:p>
    <w:p w:rsidR="00DE1637" w:rsidRPr="00DE1637" w:rsidRDefault="00DE1637" w:rsidP="00DE1637">
      <w:pPr>
        <w:rPr>
          <w:sz w:val="24"/>
          <w:szCs w:val="24"/>
        </w:rPr>
      </w:pPr>
    </w:p>
    <w:p w:rsidR="0037037F" w:rsidRPr="00DE1637" w:rsidRDefault="0037037F" w:rsidP="0037037F">
      <w:pPr>
        <w:rPr>
          <w:sz w:val="24"/>
          <w:szCs w:val="24"/>
        </w:rPr>
      </w:pPr>
    </w:p>
    <w:sectPr w:rsidR="0037037F" w:rsidRPr="00DE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48"/>
    <w:multiLevelType w:val="hybridMultilevel"/>
    <w:tmpl w:val="AD960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B368A"/>
    <w:multiLevelType w:val="hybridMultilevel"/>
    <w:tmpl w:val="06ECEDCC"/>
    <w:lvl w:ilvl="0" w:tplc="5DC81B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310781"/>
    <w:multiLevelType w:val="hybridMultilevel"/>
    <w:tmpl w:val="A184D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44FD4"/>
    <w:multiLevelType w:val="hybridMultilevel"/>
    <w:tmpl w:val="ADDA2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39"/>
    <w:rsid w:val="000A4451"/>
    <w:rsid w:val="00163C46"/>
    <w:rsid w:val="00241C4A"/>
    <w:rsid w:val="0037037F"/>
    <w:rsid w:val="004C0939"/>
    <w:rsid w:val="00656D13"/>
    <w:rsid w:val="008C6317"/>
    <w:rsid w:val="0098411D"/>
    <w:rsid w:val="00DE1637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C9390-ABAE-4019-B6A3-03A253FC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hs.mo.gov" TargetMode="External"/><Relationship Id="rId5" Type="http://schemas.openxmlformats.org/officeDocument/2006/relationships/hyperlink" Target="http://dese.mo.gov/educator-quality/certification/substitute-teach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wjohnson</dc:creator>
  <cp:keywords/>
  <dc:description/>
  <cp:lastModifiedBy>Ritchie Kracht</cp:lastModifiedBy>
  <cp:revision>2</cp:revision>
  <dcterms:created xsi:type="dcterms:W3CDTF">2015-10-27T13:13:00Z</dcterms:created>
  <dcterms:modified xsi:type="dcterms:W3CDTF">2015-10-27T13:13:00Z</dcterms:modified>
</cp:coreProperties>
</file>